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644310" w14:textId="77777777" w:rsidR="00B82437" w:rsidRPr="00575993" w:rsidRDefault="00B82437" w:rsidP="004E14C6">
      <w:pPr>
        <w:pStyle w:val="a7"/>
        <w:ind w:firstLine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575993">
        <w:rPr>
          <w:rFonts w:ascii="Arial" w:hAnsi="Arial" w:cs="Arial"/>
          <w:b/>
          <w:color w:val="000000" w:themeColor="text1"/>
          <w:sz w:val="24"/>
          <w:szCs w:val="24"/>
        </w:rPr>
        <w:t>Администрация Боготольского района</w:t>
      </w:r>
    </w:p>
    <w:p w14:paraId="796D9081" w14:textId="77777777" w:rsidR="00B82437" w:rsidRPr="00575993" w:rsidRDefault="00B82437" w:rsidP="00CB3577">
      <w:pPr>
        <w:pStyle w:val="a7"/>
        <w:ind w:firstLine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575993">
        <w:rPr>
          <w:rFonts w:ascii="Arial" w:hAnsi="Arial" w:cs="Arial"/>
          <w:b/>
          <w:color w:val="000000" w:themeColor="text1"/>
          <w:sz w:val="24"/>
          <w:szCs w:val="24"/>
        </w:rPr>
        <w:t>Красноярского края</w:t>
      </w:r>
    </w:p>
    <w:p w14:paraId="7B4DA0F1" w14:textId="77777777" w:rsidR="00B82437" w:rsidRPr="00575993" w:rsidRDefault="00B82437" w:rsidP="004E14C6">
      <w:pPr>
        <w:pStyle w:val="a7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C2435F5" w14:textId="77777777" w:rsidR="00B82437" w:rsidRPr="00575993" w:rsidRDefault="00B82437" w:rsidP="004E14C6">
      <w:pPr>
        <w:pStyle w:val="a7"/>
        <w:rPr>
          <w:rFonts w:ascii="Arial" w:hAnsi="Arial" w:cs="Arial"/>
          <w:b/>
          <w:color w:val="000000" w:themeColor="text1"/>
          <w:sz w:val="24"/>
          <w:szCs w:val="24"/>
        </w:rPr>
      </w:pPr>
      <w:r w:rsidRPr="00575993">
        <w:rPr>
          <w:rFonts w:ascii="Arial" w:hAnsi="Arial" w:cs="Arial"/>
          <w:b/>
          <w:color w:val="000000" w:themeColor="text1"/>
          <w:sz w:val="24"/>
          <w:szCs w:val="24"/>
        </w:rPr>
        <w:t>ПОСТАНОВЛЕНИЕ</w:t>
      </w:r>
    </w:p>
    <w:p w14:paraId="4436F44F" w14:textId="77777777" w:rsidR="005D3BEE" w:rsidRPr="00575993" w:rsidRDefault="005D3BEE" w:rsidP="004E14C6">
      <w:pPr>
        <w:pStyle w:val="a7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B4761BB" w14:textId="77777777" w:rsidR="00A66606" w:rsidRPr="00575993" w:rsidRDefault="005D3BEE" w:rsidP="004E14C6">
      <w:pPr>
        <w:pStyle w:val="a7"/>
        <w:rPr>
          <w:rFonts w:ascii="Arial" w:hAnsi="Arial" w:cs="Arial"/>
          <w:b/>
          <w:color w:val="000000" w:themeColor="text1"/>
          <w:sz w:val="24"/>
          <w:szCs w:val="24"/>
        </w:rPr>
      </w:pPr>
      <w:r w:rsidRPr="00575993">
        <w:rPr>
          <w:rFonts w:ascii="Arial" w:hAnsi="Arial" w:cs="Arial"/>
          <w:b/>
          <w:color w:val="000000" w:themeColor="text1"/>
          <w:sz w:val="24"/>
          <w:szCs w:val="24"/>
        </w:rPr>
        <w:t>г. Боготол</w:t>
      </w:r>
    </w:p>
    <w:p w14:paraId="4C7CED0B" w14:textId="77777777" w:rsidR="00B82437" w:rsidRPr="00575993" w:rsidRDefault="005D3BEE" w:rsidP="004E14C6">
      <w:pPr>
        <w:pStyle w:val="a7"/>
        <w:ind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75993">
        <w:rPr>
          <w:rFonts w:ascii="Arial" w:hAnsi="Arial" w:cs="Arial"/>
          <w:color w:val="000000" w:themeColor="text1"/>
          <w:sz w:val="24"/>
          <w:szCs w:val="24"/>
        </w:rPr>
        <w:t>16 июня</w:t>
      </w:r>
      <w:r w:rsidR="00B82437" w:rsidRPr="00575993">
        <w:rPr>
          <w:rFonts w:ascii="Arial" w:hAnsi="Arial" w:cs="Arial"/>
          <w:color w:val="000000" w:themeColor="text1"/>
          <w:sz w:val="24"/>
          <w:szCs w:val="24"/>
        </w:rPr>
        <w:t xml:space="preserve"> 2022 года</w:t>
      </w:r>
      <w:r w:rsidR="00B82437" w:rsidRPr="00575993">
        <w:rPr>
          <w:rFonts w:ascii="Arial" w:hAnsi="Arial" w:cs="Arial"/>
          <w:color w:val="000000" w:themeColor="text1"/>
          <w:sz w:val="24"/>
          <w:szCs w:val="24"/>
        </w:rPr>
        <w:tab/>
      </w:r>
      <w:r w:rsidR="00B82437" w:rsidRPr="00575993">
        <w:rPr>
          <w:rFonts w:ascii="Arial" w:hAnsi="Arial" w:cs="Arial"/>
          <w:color w:val="000000" w:themeColor="text1"/>
          <w:sz w:val="24"/>
          <w:szCs w:val="24"/>
        </w:rPr>
        <w:tab/>
      </w:r>
      <w:r w:rsidR="00B82437" w:rsidRPr="00575993">
        <w:rPr>
          <w:rFonts w:ascii="Arial" w:hAnsi="Arial" w:cs="Arial"/>
          <w:color w:val="000000" w:themeColor="text1"/>
          <w:sz w:val="24"/>
          <w:szCs w:val="24"/>
        </w:rPr>
        <w:tab/>
      </w:r>
      <w:r w:rsidRPr="00575993">
        <w:rPr>
          <w:rFonts w:ascii="Arial" w:hAnsi="Arial" w:cs="Arial"/>
          <w:color w:val="000000" w:themeColor="text1"/>
          <w:sz w:val="24"/>
          <w:szCs w:val="24"/>
        </w:rPr>
        <w:tab/>
      </w:r>
      <w:r w:rsidRPr="00575993">
        <w:rPr>
          <w:rFonts w:ascii="Arial" w:hAnsi="Arial" w:cs="Arial"/>
          <w:color w:val="000000" w:themeColor="text1"/>
          <w:sz w:val="24"/>
          <w:szCs w:val="24"/>
        </w:rPr>
        <w:tab/>
      </w:r>
      <w:r w:rsidRPr="00575993">
        <w:rPr>
          <w:rFonts w:ascii="Arial" w:hAnsi="Arial" w:cs="Arial"/>
          <w:color w:val="000000" w:themeColor="text1"/>
          <w:sz w:val="24"/>
          <w:szCs w:val="24"/>
        </w:rPr>
        <w:tab/>
      </w:r>
      <w:r w:rsidRPr="00575993">
        <w:rPr>
          <w:rFonts w:ascii="Arial" w:hAnsi="Arial" w:cs="Arial"/>
          <w:color w:val="000000" w:themeColor="text1"/>
          <w:sz w:val="24"/>
          <w:szCs w:val="24"/>
        </w:rPr>
        <w:tab/>
      </w:r>
      <w:r w:rsidRPr="00575993">
        <w:rPr>
          <w:rFonts w:ascii="Arial" w:hAnsi="Arial" w:cs="Arial"/>
          <w:color w:val="000000" w:themeColor="text1"/>
          <w:sz w:val="24"/>
          <w:szCs w:val="24"/>
        </w:rPr>
        <w:tab/>
      </w:r>
      <w:r w:rsidR="004E14C6" w:rsidRPr="00575993">
        <w:rPr>
          <w:rFonts w:ascii="Arial" w:hAnsi="Arial" w:cs="Arial"/>
          <w:color w:val="000000" w:themeColor="text1"/>
          <w:sz w:val="24"/>
          <w:szCs w:val="24"/>
        </w:rPr>
        <w:tab/>
      </w:r>
      <w:r w:rsidRPr="00575993">
        <w:rPr>
          <w:rFonts w:ascii="Arial" w:hAnsi="Arial" w:cs="Arial"/>
          <w:color w:val="000000" w:themeColor="text1"/>
          <w:sz w:val="24"/>
          <w:szCs w:val="24"/>
        </w:rPr>
        <w:t>№ 280-п</w:t>
      </w:r>
    </w:p>
    <w:p w14:paraId="6F9E9BFB" w14:textId="77777777" w:rsidR="00B82437" w:rsidRPr="00575993" w:rsidRDefault="00B82437" w:rsidP="004E14C6">
      <w:pPr>
        <w:spacing w:after="23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32D2D5FC" w14:textId="4E714FBF" w:rsidR="00F22509" w:rsidRDefault="00B454D4" w:rsidP="00CB357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О создании</w:t>
      </w:r>
      <w:r w:rsidR="008C043F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С</w:t>
      </w:r>
      <w:r w:rsidR="00F22509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овета по патриотическому воспитани</w:t>
      </w:r>
      <w:r w:rsidR="00295BB2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ю при Г</w:t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лаве Боготольского района</w:t>
      </w: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</w:p>
    <w:p w14:paraId="6C0D31D8" w14:textId="77777777" w:rsidR="00CB3577" w:rsidRPr="00575993" w:rsidRDefault="00CB3577" w:rsidP="00CB357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6028C7CF" w14:textId="76428A03" w:rsidR="00CB3577" w:rsidRPr="00CB3577" w:rsidRDefault="00455D24" w:rsidP="00BA698C">
      <w:pPr>
        <w:spacing w:after="0" w:line="240" w:lineRule="auto"/>
        <w:jc w:val="center"/>
        <w:rPr>
          <w:rFonts w:ascii="Arial" w:eastAsia="Times New Roman" w:hAnsi="Arial" w:cs="Arial"/>
          <w:i/>
          <w:color w:val="000000" w:themeColor="text1"/>
          <w:sz w:val="24"/>
          <w:szCs w:val="24"/>
        </w:rPr>
      </w:pPr>
      <w:r w:rsidRPr="00575993">
        <w:rPr>
          <w:rFonts w:ascii="Arial" w:eastAsia="Times New Roman" w:hAnsi="Arial" w:cs="Arial"/>
          <w:i/>
          <w:color w:val="000000" w:themeColor="text1"/>
          <w:sz w:val="24"/>
          <w:szCs w:val="24"/>
        </w:rPr>
        <w:t>(в ред. постановлений администрации Боготольского района от 21.07.2022 № 286-п</w:t>
      </w:r>
      <w:r w:rsidR="00575993" w:rsidRPr="00575993">
        <w:rPr>
          <w:rFonts w:ascii="Arial" w:eastAsia="Times New Roman" w:hAnsi="Arial" w:cs="Arial"/>
          <w:i/>
          <w:color w:val="000000" w:themeColor="text1"/>
          <w:sz w:val="24"/>
          <w:szCs w:val="24"/>
        </w:rPr>
        <w:t>, от 10.11.2022 №542-п</w:t>
      </w:r>
      <w:r w:rsidR="004E75BE">
        <w:rPr>
          <w:rFonts w:ascii="Arial" w:eastAsia="Times New Roman" w:hAnsi="Arial" w:cs="Arial"/>
          <w:i/>
          <w:color w:val="000000" w:themeColor="text1"/>
          <w:sz w:val="24"/>
          <w:szCs w:val="24"/>
        </w:rPr>
        <w:t>; от 09.10.2023 №575-п</w:t>
      </w:r>
      <w:r w:rsidR="002A3956">
        <w:rPr>
          <w:rFonts w:ascii="Arial" w:eastAsia="Times New Roman" w:hAnsi="Arial" w:cs="Arial"/>
          <w:i/>
          <w:color w:val="000000" w:themeColor="text1"/>
          <w:sz w:val="24"/>
          <w:szCs w:val="24"/>
        </w:rPr>
        <w:t xml:space="preserve">; </w:t>
      </w:r>
      <w:r w:rsidR="002A3956" w:rsidRPr="00D451D5">
        <w:rPr>
          <w:rFonts w:ascii="Arial" w:eastAsia="Times New Roman" w:hAnsi="Arial" w:cs="Arial"/>
          <w:i/>
          <w:color w:val="000000"/>
          <w:sz w:val="24"/>
          <w:szCs w:val="24"/>
        </w:rPr>
        <w:t xml:space="preserve">от </w:t>
      </w:r>
      <w:r w:rsidR="002A3956">
        <w:rPr>
          <w:rFonts w:ascii="Arial" w:hAnsi="Arial" w:cs="Arial"/>
          <w:i/>
          <w:color w:val="000000"/>
        </w:rPr>
        <w:t>20</w:t>
      </w:r>
      <w:r w:rsidR="002A3956" w:rsidRPr="00D451D5">
        <w:rPr>
          <w:rFonts w:ascii="Arial" w:eastAsia="Times New Roman" w:hAnsi="Arial" w:cs="Arial"/>
          <w:i/>
          <w:color w:val="000000"/>
          <w:sz w:val="24"/>
          <w:szCs w:val="24"/>
        </w:rPr>
        <w:t>.</w:t>
      </w:r>
      <w:r w:rsidR="002A3956">
        <w:rPr>
          <w:rFonts w:ascii="Arial" w:hAnsi="Arial" w:cs="Arial"/>
          <w:i/>
          <w:color w:val="000000"/>
        </w:rPr>
        <w:t>02</w:t>
      </w:r>
      <w:r w:rsidR="002A3956" w:rsidRPr="00D451D5">
        <w:rPr>
          <w:rFonts w:ascii="Arial" w:eastAsia="Times New Roman" w:hAnsi="Arial" w:cs="Arial"/>
          <w:i/>
          <w:color w:val="000000"/>
          <w:sz w:val="24"/>
          <w:szCs w:val="24"/>
        </w:rPr>
        <w:t>.202</w:t>
      </w:r>
      <w:r w:rsidR="002A3956">
        <w:rPr>
          <w:rFonts w:ascii="Arial" w:hAnsi="Arial" w:cs="Arial"/>
          <w:i/>
          <w:color w:val="000000"/>
        </w:rPr>
        <w:t>4</w:t>
      </w:r>
      <w:r w:rsidR="002A3956" w:rsidRPr="00D451D5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№</w:t>
      </w:r>
      <w:r w:rsidR="002A3956">
        <w:rPr>
          <w:rFonts w:ascii="Arial" w:hAnsi="Arial" w:cs="Arial"/>
          <w:i/>
          <w:color w:val="000000"/>
        </w:rPr>
        <w:t>63</w:t>
      </w:r>
      <w:r w:rsidR="002A3956" w:rsidRPr="00D451D5">
        <w:rPr>
          <w:rFonts w:ascii="Arial" w:eastAsia="Times New Roman" w:hAnsi="Arial" w:cs="Arial"/>
          <w:i/>
          <w:color w:val="000000"/>
          <w:sz w:val="24"/>
          <w:szCs w:val="24"/>
        </w:rPr>
        <w:t>-п</w:t>
      </w:r>
      <w:r w:rsidR="003F498C">
        <w:rPr>
          <w:rFonts w:ascii="Arial" w:eastAsia="Times New Roman" w:hAnsi="Arial" w:cs="Arial"/>
          <w:i/>
          <w:color w:val="000000"/>
          <w:sz w:val="24"/>
          <w:szCs w:val="24"/>
        </w:rPr>
        <w:t>; от 08.11.2024 №631-п</w:t>
      </w:r>
      <w:r w:rsidRPr="00575993">
        <w:rPr>
          <w:rFonts w:ascii="Arial" w:eastAsia="Times New Roman" w:hAnsi="Arial" w:cs="Arial"/>
          <w:i/>
          <w:color w:val="000000" w:themeColor="text1"/>
          <w:sz w:val="24"/>
          <w:szCs w:val="24"/>
        </w:rPr>
        <w:t>)</w:t>
      </w:r>
    </w:p>
    <w:p w14:paraId="2615A4F3" w14:textId="77777777" w:rsidR="00CB3577" w:rsidRDefault="00CB3577" w:rsidP="00CB3577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00AD76BA" w14:textId="6E75539D" w:rsidR="00F22509" w:rsidRPr="00575993" w:rsidRDefault="00F22509" w:rsidP="00CB3577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В целях реализации </w:t>
      </w:r>
      <w:r w:rsidR="00B454D4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Закона Красноярского</w:t>
      </w:r>
      <w:r w:rsidR="004E14C6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края от 17.06.2021 №11-5188 «О</w:t>
      </w:r>
      <w:r w:rsidR="00CB357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B454D4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патриотическом воспитании», Концепции развит</w:t>
      </w:r>
      <w:r w:rsidR="004E14C6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ия патриотического воспитания в</w:t>
      </w:r>
      <w:r w:rsidR="00CB357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B454D4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Красноярском </w:t>
      </w:r>
      <w:r w:rsidR="00CB3577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крае, </w:t>
      </w:r>
      <w:r w:rsidR="00CB3577">
        <w:rPr>
          <w:rFonts w:ascii="Arial" w:eastAsia="Times New Roman" w:hAnsi="Arial" w:cs="Arial"/>
          <w:color w:val="000000" w:themeColor="text1"/>
          <w:sz w:val="24"/>
          <w:szCs w:val="24"/>
        </w:rPr>
        <w:t>утвержденной</w:t>
      </w:r>
      <w:r w:rsidR="00CB3577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CB3577">
        <w:rPr>
          <w:rFonts w:ascii="Arial" w:eastAsia="Times New Roman" w:hAnsi="Arial" w:cs="Arial"/>
          <w:color w:val="000000" w:themeColor="text1"/>
          <w:sz w:val="24"/>
          <w:szCs w:val="24"/>
        </w:rPr>
        <w:t>Указом</w:t>
      </w:r>
      <w:r w:rsidR="006D616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Губернатора </w:t>
      </w:r>
      <w:r w:rsidR="00CB3577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Красноярского</w:t>
      </w:r>
      <w:r w:rsidR="00CB357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CB3577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края</w:t>
      </w:r>
      <w:r w:rsidR="004E14C6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от</w:t>
      </w:r>
      <w:r w:rsidR="00CB357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B454D4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04.04.2022 395-уг, </w:t>
      </w:r>
      <w:r w:rsidR="00CB3577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регионального</w:t>
      </w:r>
      <w:r w:rsidR="00CB357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CB3577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проекта</w:t>
      </w:r>
      <w:r w:rsidR="00B454D4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«Па</w:t>
      </w:r>
      <w:r w:rsidR="004E14C6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триотическое воспитание граждан</w:t>
      </w:r>
      <w:r w:rsidR="00CB357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CB3577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Российской</w:t>
      </w:r>
      <w:r w:rsidR="00CB357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CB3577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Федерации</w:t>
      </w:r>
      <w:r w:rsidR="00B454D4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на </w:t>
      </w:r>
      <w:r w:rsidR="00CB357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B454D4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территории </w:t>
      </w:r>
      <w:r w:rsidR="00CB357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B454D4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Красноярского края на 2021-2024 годы»,</w:t>
      </w:r>
      <w:r w:rsidR="00CB357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руководствуясь Уставом Боготольского района Красноярского края</w:t>
      </w:r>
      <w:r w:rsidR="00295BB2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,</w:t>
      </w:r>
    </w:p>
    <w:p w14:paraId="19B06882" w14:textId="77777777" w:rsidR="00F22509" w:rsidRPr="00575993" w:rsidRDefault="005D3BEE" w:rsidP="00CB3577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ПОСТАНОВЛЯЮ</w:t>
      </w:r>
      <w:r w:rsidR="00F22509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:</w:t>
      </w:r>
    </w:p>
    <w:p w14:paraId="1FA5F9C7" w14:textId="77777777" w:rsidR="00B454D4" w:rsidRPr="00575993" w:rsidRDefault="00B454D4" w:rsidP="00CB3577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1. Создать Совет по </w:t>
      </w:r>
      <w:r w:rsidR="00295BB2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патриотическому воспитанию при Г</w:t>
      </w: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лаве Боготольского района в составе со</w:t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гласно приложению</w:t>
      </w:r>
      <w:r w:rsidR="00295BB2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A069FC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к</w:t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A069FC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П</w:t>
      </w:r>
      <w:r w:rsidR="00295BB2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остановлению.</w:t>
      </w:r>
    </w:p>
    <w:p w14:paraId="3D6C0F43" w14:textId="77777777" w:rsidR="006875C9" w:rsidRPr="00575993" w:rsidRDefault="00B454D4" w:rsidP="00CB3577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2. Утвердить П</w:t>
      </w:r>
      <w:r w:rsidR="00CF7A73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оложение </w:t>
      </w: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о </w:t>
      </w:r>
      <w:r w:rsidR="00CF7A73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С</w:t>
      </w:r>
      <w:r w:rsidR="00F22509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ове</w:t>
      </w:r>
      <w:r w:rsidR="001675C9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т</w:t>
      </w:r>
      <w:r w:rsidR="00CF7A73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е</w:t>
      </w:r>
      <w:r w:rsidR="001675C9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по патриотическому воспи</w:t>
      </w: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танию </w:t>
      </w:r>
      <w:r w:rsidR="001675C9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согласно </w:t>
      </w:r>
      <w:r w:rsidR="004D65BA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приложению</w:t>
      </w:r>
      <w:r w:rsidR="00A069FC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2 к П</w:t>
      </w:r>
      <w:r w:rsidR="00295BB2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остановлению.</w:t>
      </w:r>
    </w:p>
    <w:p w14:paraId="759255DD" w14:textId="77777777" w:rsidR="008310B9" w:rsidRPr="00575993" w:rsidRDefault="008310B9" w:rsidP="00CB3577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3. Считать утратившим силу Постановление администрации Боготольского района от 18.12.2020 №670-п «О создании совета по патриотическому воспитанию </w:t>
      </w:r>
      <w:r w:rsidR="00295BB2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при главе Боготольского района».</w:t>
      </w:r>
    </w:p>
    <w:p w14:paraId="19171496" w14:textId="77777777" w:rsidR="00CB3577" w:rsidRDefault="008310B9" w:rsidP="00CB3577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4</w:t>
      </w:r>
      <w:r w:rsidR="00F22509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. Контроль за</w:t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F22509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исполнением настоя</w:t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щего постановления возложить на </w:t>
      </w:r>
      <w:r w:rsidR="00BD542A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заместителя Главы</w:t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A069FC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по общественно-политической работе С.А.</w:t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A069FC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Рыбакову</w:t>
      </w:r>
      <w:r w:rsidR="00295BB2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</w:p>
    <w:p w14:paraId="09F5039D" w14:textId="00F02DBB" w:rsidR="00F22509" w:rsidRPr="00575993" w:rsidRDefault="005D3BEE" w:rsidP="00CB3577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</w:rPr>
      </w:pP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5. </w:t>
      </w:r>
      <w:r w:rsidRPr="00575993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>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(</w:t>
      </w:r>
      <w:hyperlink r:id="rId4" w:history="1">
        <w:r w:rsidRPr="00575993">
          <w:rPr>
            <w:rStyle w:val="a3"/>
            <w:rFonts w:ascii="Arial" w:eastAsia="Times New Roman" w:hAnsi="Arial" w:cs="Arial"/>
            <w:bCs/>
            <w:color w:val="000000" w:themeColor="text1"/>
            <w:sz w:val="24"/>
            <w:szCs w:val="24"/>
          </w:rPr>
          <w:t>www.bogotol-r.ru</w:t>
        </w:r>
      </w:hyperlink>
      <w:r w:rsidRPr="00575993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>).</w:t>
      </w:r>
    </w:p>
    <w:p w14:paraId="1798491F" w14:textId="77777777" w:rsidR="005D3BEE" w:rsidRPr="00575993" w:rsidRDefault="005D3BEE" w:rsidP="00CB3577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75993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>6.</w:t>
      </w:r>
      <w:r w:rsidRPr="00575993">
        <w:rPr>
          <w:rFonts w:ascii="Arial" w:eastAsia="Times New Roman" w:hAnsi="Arial" w:cs="Arial"/>
          <w:bCs/>
          <w:color w:val="000000" w:themeColor="text1"/>
          <w:spacing w:val="-5"/>
          <w:sz w:val="24"/>
          <w:szCs w:val="24"/>
        </w:rPr>
        <w:t xml:space="preserve"> </w:t>
      </w:r>
      <w:r w:rsidRPr="00575993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>Постановление вступает в силу после его официального опубликования».</w:t>
      </w:r>
    </w:p>
    <w:p w14:paraId="4839EEBF" w14:textId="77777777" w:rsidR="0079516C" w:rsidRPr="00575993" w:rsidRDefault="0079516C" w:rsidP="004E14C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7188EFF9" w14:textId="77777777" w:rsidR="0079516C" w:rsidRPr="00575993" w:rsidRDefault="0079516C" w:rsidP="004E14C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2D6B1473" w14:textId="77777777" w:rsidR="00475A31" w:rsidRPr="00575993" w:rsidRDefault="00475A31" w:rsidP="004E14C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7FFC5651" w14:textId="77777777" w:rsidR="00F22509" w:rsidRPr="00575993" w:rsidRDefault="00F22509" w:rsidP="004E14C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Исполняющий полномочия </w:t>
      </w:r>
    </w:p>
    <w:p w14:paraId="0E8859C4" w14:textId="77777777" w:rsidR="00F22509" w:rsidRPr="00575993" w:rsidRDefault="0079516C" w:rsidP="004E14C6">
      <w:pPr>
        <w:spacing w:after="23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Главы Боготольского района</w:t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 w:rsidR="004E14C6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Н.В. Бакуневич</w:t>
      </w:r>
    </w:p>
    <w:p w14:paraId="1FE85CE4" w14:textId="77777777" w:rsidR="005C351F" w:rsidRDefault="005C351F" w:rsidP="00575993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310FDA3D" w14:textId="77777777" w:rsidR="00575993" w:rsidRPr="00575993" w:rsidRDefault="00575993" w:rsidP="00575993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5EBE06AA" w14:textId="77777777" w:rsidR="00CB3577" w:rsidRDefault="008A0F64" w:rsidP="008A0F64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Arial" w:hAnsi="Arial" w:cs="Arial"/>
          <w:sz w:val="24"/>
          <w:szCs w:val="24"/>
        </w:rPr>
      </w:pPr>
      <w:r w:rsidRPr="008A0F64">
        <w:rPr>
          <w:rFonts w:ascii="Arial" w:hAnsi="Arial" w:cs="Arial"/>
          <w:sz w:val="24"/>
          <w:szCs w:val="24"/>
        </w:rPr>
        <w:t>Приложение 1</w:t>
      </w:r>
    </w:p>
    <w:p w14:paraId="1FCFBC2F" w14:textId="7D9881F1" w:rsidR="008A0F64" w:rsidRPr="008A0F64" w:rsidRDefault="008A0F64" w:rsidP="008A0F64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Arial" w:hAnsi="Arial" w:cs="Arial"/>
          <w:sz w:val="24"/>
          <w:szCs w:val="24"/>
        </w:rPr>
      </w:pPr>
      <w:r w:rsidRPr="008A0F64">
        <w:rPr>
          <w:rFonts w:ascii="Arial" w:hAnsi="Arial" w:cs="Arial"/>
          <w:sz w:val="24"/>
          <w:szCs w:val="24"/>
        </w:rPr>
        <w:t>к постановлению администрации</w:t>
      </w:r>
    </w:p>
    <w:p w14:paraId="7F731736" w14:textId="77777777" w:rsidR="008A0F64" w:rsidRPr="008A0F64" w:rsidRDefault="008A0F64" w:rsidP="008A0F64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Arial" w:hAnsi="Arial" w:cs="Arial"/>
          <w:sz w:val="24"/>
          <w:szCs w:val="24"/>
        </w:rPr>
      </w:pPr>
      <w:r w:rsidRPr="008A0F64">
        <w:rPr>
          <w:rFonts w:ascii="Arial" w:hAnsi="Arial" w:cs="Arial"/>
          <w:sz w:val="24"/>
          <w:szCs w:val="24"/>
        </w:rPr>
        <w:t>Боготольского района</w:t>
      </w:r>
    </w:p>
    <w:p w14:paraId="7D4E5F09" w14:textId="39FC3792" w:rsidR="008A0F64" w:rsidRPr="008A0F64" w:rsidRDefault="008A0F64" w:rsidP="008A0F64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Arial" w:hAnsi="Arial" w:cs="Arial"/>
          <w:sz w:val="24"/>
          <w:szCs w:val="24"/>
        </w:rPr>
      </w:pPr>
      <w:r w:rsidRPr="008A0F64">
        <w:rPr>
          <w:rFonts w:ascii="Arial" w:hAnsi="Arial" w:cs="Arial"/>
          <w:sz w:val="24"/>
          <w:szCs w:val="24"/>
        </w:rPr>
        <w:t xml:space="preserve">от </w:t>
      </w:r>
      <w:r w:rsidR="003F498C">
        <w:rPr>
          <w:rFonts w:ascii="Arial" w:hAnsi="Arial" w:cs="Arial"/>
          <w:sz w:val="24"/>
          <w:szCs w:val="24"/>
        </w:rPr>
        <w:t>08</w:t>
      </w:r>
      <w:r w:rsidRPr="008A0F64">
        <w:rPr>
          <w:rFonts w:ascii="Arial" w:hAnsi="Arial" w:cs="Arial"/>
          <w:sz w:val="24"/>
          <w:szCs w:val="24"/>
        </w:rPr>
        <w:t>.</w:t>
      </w:r>
      <w:r w:rsidR="003F498C">
        <w:rPr>
          <w:rFonts w:ascii="Arial" w:hAnsi="Arial" w:cs="Arial"/>
          <w:sz w:val="24"/>
          <w:szCs w:val="24"/>
        </w:rPr>
        <w:t>11</w:t>
      </w:r>
      <w:r w:rsidRPr="008A0F64">
        <w:rPr>
          <w:rFonts w:ascii="Arial" w:hAnsi="Arial" w:cs="Arial"/>
          <w:sz w:val="24"/>
          <w:szCs w:val="24"/>
        </w:rPr>
        <w:t>.2024 №</w:t>
      </w:r>
      <w:r w:rsidRPr="008A0F64">
        <w:rPr>
          <w:rFonts w:ascii="Arial" w:hAnsi="Arial" w:cs="Arial"/>
          <w:color w:val="000000"/>
          <w:sz w:val="24"/>
          <w:szCs w:val="24"/>
        </w:rPr>
        <w:t xml:space="preserve"> 63</w:t>
      </w:r>
      <w:r w:rsidR="003F498C">
        <w:rPr>
          <w:rFonts w:ascii="Arial" w:hAnsi="Arial" w:cs="Arial"/>
          <w:color w:val="000000"/>
          <w:sz w:val="24"/>
          <w:szCs w:val="24"/>
        </w:rPr>
        <w:t>1</w:t>
      </w:r>
      <w:r w:rsidRPr="008A0F64">
        <w:rPr>
          <w:rFonts w:ascii="Arial" w:hAnsi="Arial" w:cs="Arial"/>
          <w:sz w:val="24"/>
          <w:szCs w:val="24"/>
        </w:rPr>
        <w:t>-п</w:t>
      </w:r>
    </w:p>
    <w:p w14:paraId="42A0D62E" w14:textId="77777777" w:rsidR="008A0F64" w:rsidRPr="003312CF" w:rsidRDefault="008A0F64" w:rsidP="008A0F64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11F97FB0" w14:textId="77777777" w:rsidR="003F498C" w:rsidRPr="003312CF" w:rsidRDefault="003F498C" w:rsidP="003F498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3312CF">
        <w:rPr>
          <w:rFonts w:ascii="Arial" w:hAnsi="Arial" w:cs="Arial"/>
        </w:rPr>
        <w:t>СОСТАВ</w:t>
      </w:r>
      <w:r w:rsidRPr="003312CF">
        <w:rPr>
          <w:rFonts w:ascii="Arial" w:hAnsi="Arial" w:cs="Arial"/>
        </w:rPr>
        <w:br/>
        <w:t>Совета по патриотическому воспитанию при Главе Боготольского района</w:t>
      </w:r>
    </w:p>
    <w:p w14:paraId="2BA43704" w14:textId="77777777" w:rsidR="003F498C" w:rsidRPr="003312CF" w:rsidRDefault="003F498C" w:rsidP="003F498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9"/>
        <w:gridCol w:w="6865"/>
      </w:tblGrid>
      <w:tr w:rsidR="003F498C" w:rsidRPr="003312CF" w14:paraId="7A901C30" w14:textId="77777777" w:rsidTr="00743159">
        <w:tc>
          <w:tcPr>
            <w:tcW w:w="2518" w:type="dxa"/>
            <w:shd w:val="clear" w:color="auto" w:fill="auto"/>
          </w:tcPr>
          <w:p w14:paraId="55DF5125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Рыбакова Светлана Александровна</w:t>
            </w:r>
          </w:p>
        </w:tc>
        <w:tc>
          <w:tcPr>
            <w:tcW w:w="7052" w:type="dxa"/>
            <w:shd w:val="clear" w:color="auto" w:fill="auto"/>
          </w:tcPr>
          <w:p w14:paraId="66A59D4A" w14:textId="5A0FEB24" w:rsidR="003F498C" w:rsidRPr="003312CF" w:rsidRDefault="003F498C" w:rsidP="00BA69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 xml:space="preserve">заместитель </w:t>
            </w:r>
            <w:r>
              <w:rPr>
                <w:rFonts w:ascii="Arial" w:hAnsi="Arial" w:cs="Arial"/>
              </w:rPr>
              <w:t>Г</w:t>
            </w:r>
            <w:r w:rsidRPr="003312CF">
              <w:rPr>
                <w:rFonts w:ascii="Arial" w:hAnsi="Arial" w:cs="Arial"/>
              </w:rPr>
              <w:t>лавы Боготольского района по общественно-политической работе – председатель Совета</w:t>
            </w:r>
          </w:p>
        </w:tc>
      </w:tr>
      <w:tr w:rsidR="003F498C" w:rsidRPr="003312CF" w14:paraId="4E886F67" w14:textId="77777777" w:rsidTr="00743159">
        <w:tc>
          <w:tcPr>
            <w:tcW w:w="2518" w:type="dxa"/>
            <w:shd w:val="clear" w:color="auto" w:fill="auto"/>
          </w:tcPr>
          <w:p w14:paraId="05964465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Цупель Наталья Александровна</w:t>
            </w:r>
          </w:p>
        </w:tc>
        <w:tc>
          <w:tcPr>
            <w:tcW w:w="7052" w:type="dxa"/>
            <w:shd w:val="clear" w:color="auto" w:fill="auto"/>
          </w:tcPr>
          <w:p w14:paraId="22B6813B" w14:textId="2FBCB346" w:rsidR="003F498C" w:rsidRPr="003312CF" w:rsidRDefault="003F498C" w:rsidP="00BA69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 xml:space="preserve">заместитель </w:t>
            </w:r>
            <w:r>
              <w:rPr>
                <w:rFonts w:ascii="Arial" w:hAnsi="Arial" w:cs="Arial"/>
              </w:rPr>
              <w:t>Г</w:t>
            </w:r>
            <w:r w:rsidRPr="003312CF">
              <w:rPr>
                <w:rFonts w:ascii="Arial" w:hAnsi="Arial" w:cs="Arial"/>
              </w:rPr>
              <w:t>лавы Боготольского района по социальным вопросам - заместитель председателя Совета</w:t>
            </w:r>
          </w:p>
        </w:tc>
      </w:tr>
      <w:tr w:rsidR="003F498C" w:rsidRPr="003312CF" w14:paraId="7FF403D1" w14:textId="77777777" w:rsidTr="00743159">
        <w:tc>
          <w:tcPr>
            <w:tcW w:w="2518" w:type="dxa"/>
            <w:shd w:val="clear" w:color="auto" w:fill="auto"/>
          </w:tcPr>
          <w:p w14:paraId="63269A62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Ясенева Виктория Викторовна</w:t>
            </w:r>
          </w:p>
        </w:tc>
        <w:tc>
          <w:tcPr>
            <w:tcW w:w="7052" w:type="dxa"/>
            <w:shd w:val="clear" w:color="auto" w:fill="auto"/>
          </w:tcPr>
          <w:p w14:paraId="4ADF9F6D" w14:textId="3F3BEC3A" w:rsidR="003F498C" w:rsidRPr="003312CF" w:rsidRDefault="003F498C" w:rsidP="00BA69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ведущий специалист отдела культуры, молодёжной политики и спорта администрации Боготольского района, секретарь Совета</w:t>
            </w:r>
          </w:p>
        </w:tc>
      </w:tr>
      <w:tr w:rsidR="003F498C" w:rsidRPr="003312CF" w14:paraId="21584D87" w14:textId="77777777" w:rsidTr="00743159">
        <w:tc>
          <w:tcPr>
            <w:tcW w:w="2518" w:type="dxa"/>
            <w:shd w:val="clear" w:color="auto" w:fill="auto"/>
          </w:tcPr>
          <w:p w14:paraId="67BA8D98" w14:textId="75364D2F" w:rsidR="003F498C" w:rsidRPr="003312CF" w:rsidRDefault="003F498C" w:rsidP="00BA69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Члены Совета:</w:t>
            </w:r>
          </w:p>
        </w:tc>
        <w:tc>
          <w:tcPr>
            <w:tcW w:w="7052" w:type="dxa"/>
            <w:shd w:val="clear" w:color="auto" w:fill="auto"/>
          </w:tcPr>
          <w:p w14:paraId="7AD6E691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3F498C" w:rsidRPr="003312CF" w14:paraId="219ACE79" w14:textId="77777777" w:rsidTr="00743159">
        <w:tc>
          <w:tcPr>
            <w:tcW w:w="2518" w:type="dxa"/>
            <w:shd w:val="clear" w:color="auto" w:fill="auto"/>
          </w:tcPr>
          <w:p w14:paraId="53A2E977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Обершова Татьяна Сергеевна</w:t>
            </w:r>
          </w:p>
        </w:tc>
        <w:tc>
          <w:tcPr>
            <w:tcW w:w="7052" w:type="dxa"/>
            <w:shd w:val="clear" w:color="auto" w:fill="auto"/>
          </w:tcPr>
          <w:p w14:paraId="4E0B4675" w14:textId="78E23320" w:rsidR="003F498C" w:rsidRPr="003312CF" w:rsidRDefault="003F498C" w:rsidP="00BA69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Врио </w:t>
            </w:r>
            <w:r w:rsidRPr="003312CF">
              <w:rPr>
                <w:rFonts w:ascii="Arial" w:hAnsi="Arial" w:cs="Arial"/>
              </w:rPr>
              <w:t>начальник</w:t>
            </w:r>
            <w:r>
              <w:rPr>
                <w:rFonts w:ascii="Arial" w:hAnsi="Arial" w:cs="Arial"/>
              </w:rPr>
              <w:t>а</w:t>
            </w:r>
            <w:r w:rsidRPr="003312CF">
              <w:rPr>
                <w:rFonts w:ascii="Arial" w:hAnsi="Arial" w:cs="Arial"/>
              </w:rPr>
              <w:t xml:space="preserve"> отдела культуры, молодёжной политики и спорта администрации Боготольского района</w:t>
            </w:r>
          </w:p>
        </w:tc>
      </w:tr>
      <w:tr w:rsidR="003F498C" w:rsidRPr="003312CF" w14:paraId="770C383F" w14:textId="77777777" w:rsidTr="00743159">
        <w:tc>
          <w:tcPr>
            <w:tcW w:w="2518" w:type="dxa"/>
            <w:shd w:val="clear" w:color="auto" w:fill="auto"/>
          </w:tcPr>
          <w:p w14:paraId="4AEFB4E0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Васькина Елена Всеволодовна</w:t>
            </w:r>
          </w:p>
        </w:tc>
        <w:tc>
          <w:tcPr>
            <w:tcW w:w="7052" w:type="dxa"/>
            <w:shd w:val="clear" w:color="auto" w:fill="auto"/>
          </w:tcPr>
          <w:p w14:paraId="68FAC2B3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руководитель МКУ «Управления образования Боготольского района»</w:t>
            </w:r>
            <w:r w:rsidRPr="003312CF">
              <w:rPr>
                <w:rFonts w:ascii="Arial" w:hAnsi="Arial" w:cs="Arial"/>
              </w:rPr>
              <w:br/>
            </w:r>
          </w:p>
        </w:tc>
      </w:tr>
      <w:tr w:rsidR="003F498C" w:rsidRPr="003312CF" w14:paraId="6C503B3A" w14:textId="77777777" w:rsidTr="00743159">
        <w:tc>
          <w:tcPr>
            <w:tcW w:w="2518" w:type="dxa"/>
            <w:shd w:val="clear" w:color="auto" w:fill="auto"/>
          </w:tcPr>
          <w:p w14:paraId="0C82EDF7" w14:textId="0A120BD5" w:rsidR="003F498C" w:rsidRPr="003312CF" w:rsidRDefault="003F498C" w:rsidP="00BA69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Соколова Галина Александровна</w:t>
            </w:r>
          </w:p>
        </w:tc>
        <w:tc>
          <w:tcPr>
            <w:tcW w:w="7052" w:type="dxa"/>
            <w:shd w:val="clear" w:color="auto" w:fill="auto"/>
          </w:tcPr>
          <w:p w14:paraId="2DF35D54" w14:textId="18D04C76" w:rsidR="003F498C" w:rsidRPr="003312CF" w:rsidRDefault="003F498C" w:rsidP="00BA69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директор МБУ МЦ «Факел» Боготольского района</w:t>
            </w:r>
          </w:p>
        </w:tc>
      </w:tr>
      <w:tr w:rsidR="003F498C" w:rsidRPr="003312CF" w14:paraId="49C23142" w14:textId="77777777" w:rsidTr="00743159">
        <w:tc>
          <w:tcPr>
            <w:tcW w:w="2518" w:type="dxa"/>
            <w:shd w:val="clear" w:color="auto" w:fill="auto"/>
          </w:tcPr>
          <w:p w14:paraId="71EF1BA9" w14:textId="715CB05C" w:rsidR="003F498C" w:rsidRPr="003312CF" w:rsidRDefault="003F498C" w:rsidP="00BA69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Страмоусова Елена Алексеевна</w:t>
            </w:r>
          </w:p>
        </w:tc>
        <w:tc>
          <w:tcPr>
            <w:tcW w:w="7052" w:type="dxa"/>
            <w:shd w:val="clear" w:color="auto" w:fill="auto"/>
          </w:tcPr>
          <w:p w14:paraId="7D052750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директор МБУК ЦКС Боготольского района</w:t>
            </w:r>
          </w:p>
        </w:tc>
      </w:tr>
      <w:tr w:rsidR="003F498C" w:rsidRPr="003312CF" w14:paraId="1F3BCEB3" w14:textId="77777777" w:rsidTr="00743159">
        <w:trPr>
          <w:trHeight w:val="852"/>
        </w:trPr>
        <w:tc>
          <w:tcPr>
            <w:tcW w:w="2518" w:type="dxa"/>
            <w:shd w:val="clear" w:color="auto" w:fill="auto"/>
          </w:tcPr>
          <w:p w14:paraId="26C0E104" w14:textId="0BE6AC4A" w:rsidR="003F498C" w:rsidRPr="003312CF" w:rsidRDefault="003F498C" w:rsidP="00BA69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Пермякова</w:t>
            </w:r>
            <w:r w:rsidRPr="003312C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Светлана Викторовна</w:t>
            </w:r>
          </w:p>
        </w:tc>
        <w:tc>
          <w:tcPr>
            <w:tcW w:w="7052" w:type="dxa"/>
            <w:shd w:val="clear" w:color="auto" w:fill="auto"/>
          </w:tcPr>
          <w:p w14:paraId="50852726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Врио </w:t>
            </w:r>
            <w:r w:rsidRPr="003312CF">
              <w:rPr>
                <w:rFonts w:ascii="Arial" w:hAnsi="Arial" w:cs="Arial"/>
              </w:rPr>
              <w:t>директор</w:t>
            </w:r>
            <w:r>
              <w:rPr>
                <w:rFonts w:ascii="Arial" w:hAnsi="Arial" w:cs="Arial"/>
              </w:rPr>
              <w:t>а</w:t>
            </w:r>
            <w:r w:rsidRPr="003312CF">
              <w:rPr>
                <w:rFonts w:ascii="Arial" w:hAnsi="Arial" w:cs="Arial"/>
              </w:rPr>
              <w:t xml:space="preserve"> МБУК ЦБС Боготольского района</w:t>
            </w:r>
          </w:p>
        </w:tc>
      </w:tr>
      <w:tr w:rsidR="003F498C" w:rsidRPr="003312CF" w14:paraId="155EDBDB" w14:textId="77777777" w:rsidTr="00743159">
        <w:trPr>
          <w:trHeight w:val="401"/>
        </w:trPr>
        <w:tc>
          <w:tcPr>
            <w:tcW w:w="2518" w:type="dxa"/>
            <w:shd w:val="clear" w:color="auto" w:fill="auto"/>
          </w:tcPr>
          <w:p w14:paraId="54756019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Квятковская Галина Андреевна</w:t>
            </w:r>
          </w:p>
        </w:tc>
        <w:tc>
          <w:tcPr>
            <w:tcW w:w="7052" w:type="dxa"/>
            <w:shd w:val="clear" w:color="auto" w:fill="auto"/>
          </w:tcPr>
          <w:p w14:paraId="01B845EA" w14:textId="2B6C57E5" w:rsidR="003F498C" w:rsidRPr="003312CF" w:rsidRDefault="003F498C" w:rsidP="00BA69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заместитель директора по воспитательной работе МБОУ Боготольская СОШ</w:t>
            </w:r>
          </w:p>
        </w:tc>
      </w:tr>
      <w:tr w:rsidR="003F498C" w:rsidRPr="003312CF" w14:paraId="3A00DBAD" w14:textId="77777777" w:rsidTr="00743159">
        <w:trPr>
          <w:trHeight w:val="167"/>
        </w:trPr>
        <w:tc>
          <w:tcPr>
            <w:tcW w:w="2518" w:type="dxa"/>
            <w:shd w:val="clear" w:color="auto" w:fill="auto"/>
          </w:tcPr>
          <w:p w14:paraId="71CBF6F1" w14:textId="7674AAD4" w:rsidR="003F498C" w:rsidRPr="003312CF" w:rsidRDefault="003F498C" w:rsidP="00BA69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Кузьмина Надежда Васильевна</w:t>
            </w:r>
          </w:p>
        </w:tc>
        <w:tc>
          <w:tcPr>
            <w:tcW w:w="7052" w:type="dxa"/>
            <w:shd w:val="clear" w:color="auto" w:fill="auto"/>
          </w:tcPr>
          <w:p w14:paraId="38CD60A1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заместитель директора по воспитательной работе МБОУ Большекосульская СОШ</w:t>
            </w:r>
          </w:p>
        </w:tc>
      </w:tr>
      <w:tr w:rsidR="003F498C" w:rsidRPr="003312CF" w14:paraId="1EAD7DEC" w14:textId="77777777" w:rsidTr="00743159">
        <w:trPr>
          <w:trHeight w:val="150"/>
        </w:trPr>
        <w:tc>
          <w:tcPr>
            <w:tcW w:w="2518" w:type="dxa"/>
            <w:shd w:val="clear" w:color="auto" w:fill="auto"/>
          </w:tcPr>
          <w:p w14:paraId="4B4F6EDC" w14:textId="74CA8185" w:rsidR="003F498C" w:rsidRPr="003312CF" w:rsidRDefault="003F498C" w:rsidP="00BA69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Живоглядова Оксана Николаевна</w:t>
            </w:r>
          </w:p>
        </w:tc>
        <w:tc>
          <w:tcPr>
            <w:tcW w:w="7052" w:type="dxa"/>
            <w:shd w:val="clear" w:color="auto" w:fill="auto"/>
          </w:tcPr>
          <w:p w14:paraId="415CC2E4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заместитель директора по учебно-воспитательной работе МКОУ Булатовская СОШ</w:t>
            </w:r>
          </w:p>
        </w:tc>
      </w:tr>
      <w:tr w:rsidR="003F498C" w:rsidRPr="003312CF" w14:paraId="6A87271D" w14:textId="77777777" w:rsidTr="00743159">
        <w:trPr>
          <w:trHeight w:val="117"/>
        </w:trPr>
        <w:tc>
          <w:tcPr>
            <w:tcW w:w="2518" w:type="dxa"/>
            <w:shd w:val="clear" w:color="auto" w:fill="auto"/>
          </w:tcPr>
          <w:p w14:paraId="0C661D3B" w14:textId="17D7CAEC" w:rsidR="003F498C" w:rsidRPr="003312CF" w:rsidRDefault="003F498C" w:rsidP="00BA69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Федченко Светлана Анатольевна</w:t>
            </w:r>
          </w:p>
        </w:tc>
        <w:tc>
          <w:tcPr>
            <w:tcW w:w="7052" w:type="dxa"/>
            <w:shd w:val="clear" w:color="auto" w:fill="auto"/>
          </w:tcPr>
          <w:p w14:paraId="447C2AEA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заместитель директора по учебно-воспитательной работе МКОУ Владимировская СОШ</w:t>
            </w:r>
          </w:p>
        </w:tc>
      </w:tr>
      <w:tr w:rsidR="003F498C" w:rsidRPr="003312CF" w14:paraId="21F1073C" w14:textId="77777777" w:rsidTr="00743159">
        <w:trPr>
          <w:trHeight w:val="167"/>
        </w:trPr>
        <w:tc>
          <w:tcPr>
            <w:tcW w:w="2518" w:type="dxa"/>
            <w:shd w:val="clear" w:color="auto" w:fill="auto"/>
          </w:tcPr>
          <w:p w14:paraId="04F0C38E" w14:textId="4C908019" w:rsidR="003F498C" w:rsidRPr="003312CF" w:rsidRDefault="003F498C" w:rsidP="00BA69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Какунина Людмила Владимировна</w:t>
            </w:r>
          </w:p>
        </w:tc>
        <w:tc>
          <w:tcPr>
            <w:tcW w:w="7052" w:type="dxa"/>
            <w:shd w:val="clear" w:color="auto" w:fill="auto"/>
          </w:tcPr>
          <w:p w14:paraId="238AE146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заместитель директора по воспитательной работе МКОУ Краснозаводская СОШ</w:t>
            </w:r>
          </w:p>
        </w:tc>
      </w:tr>
      <w:tr w:rsidR="003F498C" w:rsidRPr="003312CF" w14:paraId="0AB905AC" w14:textId="77777777" w:rsidTr="00743159">
        <w:trPr>
          <w:trHeight w:val="70"/>
        </w:trPr>
        <w:tc>
          <w:tcPr>
            <w:tcW w:w="2518" w:type="dxa"/>
            <w:shd w:val="clear" w:color="auto" w:fill="auto"/>
          </w:tcPr>
          <w:p w14:paraId="36AF433E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С</w:t>
            </w:r>
            <w:r>
              <w:rPr>
                <w:rFonts w:ascii="Arial" w:hAnsi="Arial" w:cs="Arial"/>
              </w:rPr>
              <w:t>ухлецова Ирина Ивановна</w:t>
            </w:r>
          </w:p>
        </w:tc>
        <w:tc>
          <w:tcPr>
            <w:tcW w:w="7052" w:type="dxa"/>
            <w:shd w:val="clear" w:color="auto" w:fill="auto"/>
          </w:tcPr>
          <w:p w14:paraId="7CB36F12" w14:textId="77777777" w:rsidR="003F498C" w:rsidRPr="004B50E5" w:rsidRDefault="003F498C" w:rsidP="007431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B50E5">
              <w:rPr>
                <w:rFonts w:ascii="Arial" w:hAnsi="Arial" w:cs="Arial"/>
              </w:rPr>
              <w:t>заместитель директора по воспитательной работе МБОУ Критовская СОШ</w:t>
            </w:r>
          </w:p>
        </w:tc>
      </w:tr>
      <w:tr w:rsidR="003F498C" w:rsidRPr="003312CF" w14:paraId="396EF9AB" w14:textId="77777777" w:rsidTr="00743159">
        <w:trPr>
          <w:trHeight w:val="229"/>
        </w:trPr>
        <w:tc>
          <w:tcPr>
            <w:tcW w:w="2518" w:type="dxa"/>
            <w:shd w:val="clear" w:color="auto" w:fill="auto"/>
          </w:tcPr>
          <w:p w14:paraId="6AD8AAE7" w14:textId="5E8F1A0B" w:rsidR="003F498C" w:rsidRPr="003312CF" w:rsidRDefault="003F498C" w:rsidP="00BA69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Зиновкина Людмила Васильевна</w:t>
            </w:r>
          </w:p>
        </w:tc>
        <w:tc>
          <w:tcPr>
            <w:tcW w:w="7052" w:type="dxa"/>
            <w:shd w:val="clear" w:color="auto" w:fill="auto"/>
          </w:tcPr>
          <w:p w14:paraId="15214C0B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заместитель директора по воспитательной работе МБОУ Юрьевская СОШ</w:t>
            </w:r>
          </w:p>
        </w:tc>
      </w:tr>
      <w:tr w:rsidR="003F498C" w:rsidRPr="003312CF" w14:paraId="5F806217" w14:textId="77777777" w:rsidTr="00743159">
        <w:trPr>
          <w:trHeight w:val="150"/>
        </w:trPr>
        <w:tc>
          <w:tcPr>
            <w:tcW w:w="2518" w:type="dxa"/>
            <w:shd w:val="clear" w:color="auto" w:fill="auto"/>
          </w:tcPr>
          <w:p w14:paraId="7ADBC7C0" w14:textId="32E70578" w:rsidR="003F498C" w:rsidRPr="003312CF" w:rsidRDefault="003F498C" w:rsidP="00BA69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Федоренко Мария Олеговна</w:t>
            </w:r>
          </w:p>
        </w:tc>
        <w:tc>
          <w:tcPr>
            <w:tcW w:w="7052" w:type="dxa"/>
            <w:shd w:val="clear" w:color="auto" w:fill="auto"/>
          </w:tcPr>
          <w:p w14:paraId="5C8B1A64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педагог – организатор МКОУ Александровская СОШ</w:t>
            </w:r>
          </w:p>
        </w:tc>
      </w:tr>
      <w:tr w:rsidR="003F498C" w:rsidRPr="003312CF" w14:paraId="4D5B9C7A" w14:textId="77777777" w:rsidTr="00743159">
        <w:trPr>
          <w:trHeight w:val="218"/>
        </w:trPr>
        <w:tc>
          <w:tcPr>
            <w:tcW w:w="2518" w:type="dxa"/>
            <w:shd w:val="clear" w:color="auto" w:fill="auto"/>
          </w:tcPr>
          <w:p w14:paraId="411513CE" w14:textId="63C98E87" w:rsidR="003F498C" w:rsidRPr="003312CF" w:rsidRDefault="003F498C" w:rsidP="00BA69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  <w:color w:val="000000"/>
              </w:rPr>
              <w:t xml:space="preserve">Корытная Ольга </w:t>
            </w:r>
            <w:r w:rsidRPr="003312CF">
              <w:rPr>
                <w:rFonts w:ascii="Arial" w:hAnsi="Arial" w:cs="Arial"/>
                <w:color w:val="000000"/>
              </w:rPr>
              <w:lastRenderedPageBreak/>
              <w:t>Васильевна</w:t>
            </w:r>
          </w:p>
        </w:tc>
        <w:tc>
          <w:tcPr>
            <w:tcW w:w="7052" w:type="dxa"/>
            <w:shd w:val="clear" w:color="auto" w:fill="auto"/>
          </w:tcPr>
          <w:p w14:paraId="60A5A298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  <w:color w:val="000000"/>
              </w:rPr>
              <w:lastRenderedPageBreak/>
              <w:t>педагог-организатор МКОУ Вагинская СОШ</w:t>
            </w:r>
          </w:p>
        </w:tc>
      </w:tr>
      <w:tr w:rsidR="003F498C" w:rsidRPr="003312CF" w14:paraId="741E0583" w14:textId="77777777" w:rsidTr="00743159">
        <w:trPr>
          <w:trHeight w:val="200"/>
        </w:trPr>
        <w:tc>
          <w:tcPr>
            <w:tcW w:w="2518" w:type="dxa"/>
            <w:shd w:val="clear" w:color="auto" w:fill="auto"/>
          </w:tcPr>
          <w:p w14:paraId="4E8EC671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Силина Анастасия Алексеевна</w:t>
            </w:r>
          </w:p>
        </w:tc>
        <w:tc>
          <w:tcPr>
            <w:tcW w:w="7052" w:type="dxa"/>
            <w:shd w:val="clear" w:color="auto" w:fill="auto"/>
          </w:tcPr>
          <w:p w14:paraId="316B1554" w14:textId="466DCB40" w:rsidR="003F498C" w:rsidRPr="003312CF" w:rsidRDefault="003F498C" w:rsidP="00BA69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специалист по организации работы в Боготольском районе в региональном отделении общероссийского общественно-государственного движения детей и молодежи «Движение первых» Красноярского края</w:t>
            </w:r>
          </w:p>
        </w:tc>
      </w:tr>
      <w:tr w:rsidR="003F498C" w:rsidRPr="003312CF" w14:paraId="29AD8F09" w14:textId="77777777" w:rsidTr="00743159">
        <w:trPr>
          <w:trHeight w:val="200"/>
        </w:trPr>
        <w:tc>
          <w:tcPr>
            <w:tcW w:w="2518" w:type="dxa"/>
            <w:shd w:val="clear" w:color="auto" w:fill="auto"/>
          </w:tcPr>
          <w:p w14:paraId="3EC6762A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Ермоленко Юрий Анатольевич</w:t>
            </w:r>
          </w:p>
        </w:tc>
        <w:tc>
          <w:tcPr>
            <w:tcW w:w="7052" w:type="dxa"/>
            <w:shd w:val="clear" w:color="auto" w:fill="auto"/>
          </w:tcPr>
          <w:p w14:paraId="4F772AB0" w14:textId="64DF79AF" w:rsidR="003F498C" w:rsidRPr="003312CF" w:rsidRDefault="003F498C" w:rsidP="00BA69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начальник в</w:t>
            </w:r>
            <w:r w:rsidRPr="003312CF">
              <w:rPr>
                <w:rFonts w:ascii="Arial" w:hAnsi="Arial" w:cs="Arial"/>
              </w:rPr>
              <w:t>оенн</w:t>
            </w:r>
            <w:r>
              <w:rPr>
                <w:rFonts w:ascii="Arial" w:hAnsi="Arial" w:cs="Arial"/>
              </w:rPr>
              <w:t xml:space="preserve">ого </w:t>
            </w:r>
            <w:r w:rsidRPr="003312CF">
              <w:rPr>
                <w:rFonts w:ascii="Arial" w:hAnsi="Arial" w:cs="Arial"/>
              </w:rPr>
              <w:t>комисс</w:t>
            </w:r>
            <w:r>
              <w:rPr>
                <w:rFonts w:ascii="Arial" w:hAnsi="Arial" w:cs="Arial"/>
              </w:rPr>
              <w:t>ариата</w:t>
            </w:r>
            <w:r w:rsidRPr="003312CF">
              <w:rPr>
                <w:rFonts w:ascii="Arial" w:hAnsi="Arial" w:cs="Arial"/>
              </w:rPr>
              <w:t xml:space="preserve"> город</w:t>
            </w:r>
            <w:r>
              <w:rPr>
                <w:rFonts w:ascii="Arial" w:hAnsi="Arial" w:cs="Arial"/>
              </w:rPr>
              <w:t>а</w:t>
            </w:r>
            <w:r w:rsidR="00BA698C">
              <w:rPr>
                <w:rFonts w:ascii="Arial" w:hAnsi="Arial" w:cs="Arial"/>
              </w:rPr>
              <w:t xml:space="preserve"> </w:t>
            </w:r>
            <w:r w:rsidRPr="003312CF">
              <w:rPr>
                <w:rFonts w:ascii="Arial" w:hAnsi="Arial" w:cs="Arial"/>
              </w:rPr>
              <w:t>Боготол</w:t>
            </w:r>
            <w:r>
              <w:rPr>
                <w:rFonts w:ascii="Arial" w:hAnsi="Arial" w:cs="Arial"/>
              </w:rPr>
              <w:t>а</w:t>
            </w:r>
            <w:r w:rsidRPr="003312CF">
              <w:rPr>
                <w:rFonts w:ascii="Arial" w:hAnsi="Arial" w:cs="Arial"/>
              </w:rPr>
              <w:t>, Боготольского</w:t>
            </w:r>
            <w:r>
              <w:rPr>
                <w:rFonts w:ascii="Arial" w:hAnsi="Arial" w:cs="Arial"/>
              </w:rPr>
              <w:t xml:space="preserve"> района</w:t>
            </w:r>
            <w:r w:rsidRPr="003312CF">
              <w:rPr>
                <w:rFonts w:ascii="Arial" w:hAnsi="Arial" w:cs="Arial"/>
              </w:rPr>
              <w:t xml:space="preserve"> и Тюхтетского </w:t>
            </w:r>
            <w:r>
              <w:rPr>
                <w:rFonts w:ascii="Arial" w:hAnsi="Arial" w:cs="Arial"/>
              </w:rPr>
              <w:t>муниципального округа</w:t>
            </w:r>
            <w:r w:rsidRPr="003312CF">
              <w:rPr>
                <w:rFonts w:ascii="Arial" w:hAnsi="Arial" w:cs="Arial"/>
              </w:rPr>
              <w:t xml:space="preserve"> Красноярского края (по согласованию)</w:t>
            </w:r>
          </w:p>
        </w:tc>
      </w:tr>
      <w:tr w:rsidR="003F498C" w:rsidRPr="003312CF" w14:paraId="1F9BBA00" w14:textId="77777777" w:rsidTr="00743159">
        <w:trPr>
          <w:trHeight w:val="200"/>
        </w:trPr>
        <w:tc>
          <w:tcPr>
            <w:tcW w:w="2518" w:type="dxa"/>
            <w:shd w:val="clear" w:color="auto" w:fill="auto"/>
          </w:tcPr>
          <w:p w14:paraId="025511BB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Перфилов Виктор Михайлович</w:t>
            </w:r>
          </w:p>
        </w:tc>
        <w:tc>
          <w:tcPr>
            <w:tcW w:w="7052" w:type="dxa"/>
            <w:shd w:val="clear" w:color="auto" w:fill="auto"/>
          </w:tcPr>
          <w:p w14:paraId="57E5A299" w14:textId="6C4C0E7B" w:rsidR="003F498C" w:rsidRPr="003312CF" w:rsidRDefault="003F498C" w:rsidP="00BA69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член Боготольского городского совета ветеранов (пенсионеров) войны, труда, вооруженных сил и правоохранительных органов (по согласованию)</w:t>
            </w:r>
          </w:p>
        </w:tc>
      </w:tr>
      <w:tr w:rsidR="003F498C" w:rsidRPr="003312CF" w14:paraId="0DE97CE7" w14:textId="77777777" w:rsidTr="00743159">
        <w:trPr>
          <w:trHeight w:val="201"/>
        </w:trPr>
        <w:tc>
          <w:tcPr>
            <w:tcW w:w="2518" w:type="dxa"/>
            <w:shd w:val="clear" w:color="auto" w:fill="auto"/>
          </w:tcPr>
          <w:p w14:paraId="343B537D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Квас Светлана Александровна</w:t>
            </w:r>
          </w:p>
        </w:tc>
        <w:tc>
          <w:tcPr>
            <w:tcW w:w="7052" w:type="dxa"/>
            <w:shd w:val="clear" w:color="auto" w:fill="auto"/>
          </w:tcPr>
          <w:p w14:paraId="601E8537" w14:textId="3CD471B4" w:rsidR="003F498C" w:rsidRPr="003312CF" w:rsidRDefault="003F498C" w:rsidP="00BA69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член Боготольского городского совета ветеранов (пенсионеров) войны, труда, вооруженных сил и правоохранительных органов (по согласованию)</w:t>
            </w:r>
          </w:p>
        </w:tc>
      </w:tr>
      <w:tr w:rsidR="003F498C" w:rsidRPr="003312CF" w14:paraId="03364259" w14:textId="77777777" w:rsidTr="00743159">
        <w:trPr>
          <w:trHeight w:val="108"/>
        </w:trPr>
        <w:tc>
          <w:tcPr>
            <w:tcW w:w="2518" w:type="dxa"/>
            <w:shd w:val="clear" w:color="auto" w:fill="auto"/>
          </w:tcPr>
          <w:p w14:paraId="54DFBE74" w14:textId="4CC275F7" w:rsidR="003F498C" w:rsidRPr="003312CF" w:rsidRDefault="003F498C" w:rsidP="00BA69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  <w:color w:val="000000"/>
              </w:rPr>
              <w:t>Хохлова Светлана Федоровна</w:t>
            </w:r>
          </w:p>
        </w:tc>
        <w:tc>
          <w:tcPr>
            <w:tcW w:w="7052" w:type="dxa"/>
            <w:shd w:val="clear" w:color="auto" w:fill="auto"/>
          </w:tcPr>
          <w:p w14:paraId="08B0D70A" w14:textId="3D1AEB52" w:rsidR="003F498C" w:rsidRPr="003312CF" w:rsidRDefault="003F498C" w:rsidP="00BA69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  <w:color w:val="000000"/>
              </w:rPr>
              <w:t>общественный деятель (по согласованию)</w:t>
            </w:r>
          </w:p>
        </w:tc>
      </w:tr>
      <w:tr w:rsidR="003F498C" w:rsidRPr="003312CF" w14:paraId="7E898950" w14:textId="77777777" w:rsidTr="00743159">
        <w:trPr>
          <w:trHeight w:val="986"/>
        </w:trPr>
        <w:tc>
          <w:tcPr>
            <w:tcW w:w="2518" w:type="dxa"/>
            <w:shd w:val="clear" w:color="auto" w:fill="auto"/>
          </w:tcPr>
          <w:p w14:paraId="539C0E26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Бысов Николай Геннадьевич</w:t>
            </w:r>
          </w:p>
        </w:tc>
        <w:tc>
          <w:tcPr>
            <w:tcW w:w="7052" w:type="dxa"/>
            <w:shd w:val="clear" w:color="auto" w:fill="auto"/>
          </w:tcPr>
          <w:p w14:paraId="24D79C07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председатель местной общественной организации участников боевых действий города Боготола и Боготольского района «Гранит» (по согласованию)</w:t>
            </w:r>
          </w:p>
        </w:tc>
      </w:tr>
      <w:tr w:rsidR="003F498C" w:rsidRPr="003312CF" w14:paraId="78F09EEC" w14:textId="77777777" w:rsidTr="00743159">
        <w:trPr>
          <w:trHeight w:val="689"/>
        </w:trPr>
        <w:tc>
          <w:tcPr>
            <w:tcW w:w="2518" w:type="dxa"/>
            <w:shd w:val="clear" w:color="auto" w:fill="auto"/>
          </w:tcPr>
          <w:p w14:paraId="7D65BAEB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Ведибеда Александр Юрьевич</w:t>
            </w:r>
          </w:p>
        </w:tc>
        <w:tc>
          <w:tcPr>
            <w:tcW w:w="7052" w:type="dxa"/>
            <w:shd w:val="clear" w:color="auto" w:fill="auto"/>
          </w:tcPr>
          <w:p w14:paraId="42C0C920" w14:textId="77777777" w:rsidR="003F498C" w:rsidRPr="003312CF" w:rsidRDefault="003F498C" w:rsidP="007431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председатель общественной палаты Боготольского района, депутат Боготольского районного Совета депутатов (по согласованию)</w:t>
            </w:r>
          </w:p>
        </w:tc>
      </w:tr>
    </w:tbl>
    <w:p w14:paraId="2A80CBAD" w14:textId="5B346204" w:rsidR="004F232B" w:rsidRDefault="004F232B" w:rsidP="008A0F64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Arial" w:hAnsi="Arial" w:cs="Arial"/>
          <w:sz w:val="24"/>
          <w:szCs w:val="24"/>
        </w:rPr>
      </w:pPr>
    </w:p>
    <w:p w14:paraId="03A112C4" w14:textId="55599E7A" w:rsidR="00BA698C" w:rsidRDefault="00BA698C" w:rsidP="008A0F64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Arial" w:hAnsi="Arial" w:cs="Arial"/>
          <w:sz w:val="24"/>
          <w:szCs w:val="24"/>
        </w:rPr>
      </w:pPr>
    </w:p>
    <w:p w14:paraId="6A218DC7" w14:textId="77777777" w:rsidR="00BA698C" w:rsidRDefault="00BA698C" w:rsidP="008A0F64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Arial" w:hAnsi="Arial" w:cs="Arial"/>
          <w:sz w:val="24"/>
          <w:szCs w:val="24"/>
        </w:rPr>
      </w:pPr>
    </w:p>
    <w:p w14:paraId="794CA063" w14:textId="025C504A" w:rsidR="008A0F64" w:rsidRPr="008A0F64" w:rsidRDefault="008A0F64" w:rsidP="00BA698C">
      <w:pPr>
        <w:widowControl w:val="0"/>
        <w:autoSpaceDE w:val="0"/>
        <w:autoSpaceDN w:val="0"/>
        <w:adjustRightInd w:val="0"/>
        <w:spacing w:after="0" w:line="240" w:lineRule="auto"/>
        <w:ind w:left="6663"/>
        <w:jc w:val="right"/>
        <w:rPr>
          <w:rFonts w:ascii="Arial" w:hAnsi="Arial" w:cs="Arial"/>
          <w:sz w:val="24"/>
          <w:szCs w:val="24"/>
        </w:rPr>
      </w:pPr>
      <w:r w:rsidRPr="008A0F64">
        <w:rPr>
          <w:rFonts w:ascii="Arial" w:hAnsi="Arial" w:cs="Arial"/>
          <w:sz w:val="24"/>
          <w:szCs w:val="24"/>
        </w:rPr>
        <w:t>Приложение 2</w:t>
      </w:r>
    </w:p>
    <w:p w14:paraId="0BB1F892" w14:textId="77777777" w:rsidR="008A0F64" w:rsidRPr="008A0F64" w:rsidRDefault="008A0F64" w:rsidP="00BA698C">
      <w:pPr>
        <w:widowControl w:val="0"/>
        <w:autoSpaceDE w:val="0"/>
        <w:autoSpaceDN w:val="0"/>
        <w:adjustRightInd w:val="0"/>
        <w:spacing w:after="0" w:line="240" w:lineRule="auto"/>
        <w:ind w:left="6663"/>
        <w:jc w:val="right"/>
        <w:rPr>
          <w:rFonts w:ascii="Arial" w:hAnsi="Arial" w:cs="Arial"/>
          <w:sz w:val="24"/>
          <w:szCs w:val="24"/>
        </w:rPr>
      </w:pPr>
      <w:r w:rsidRPr="008A0F64">
        <w:rPr>
          <w:rFonts w:ascii="Arial" w:hAnsi="Arial" w:cs="Arial"/>
          <w:sz w:val="24"/>
          <w:szCs w:val="24"/>
        </w:rPr>
        <w:t>к постановлению администрации</w:t>
      </w:r>
    </w:p>
    <w:p w14:paraId="45999D3B" w14:textId="77777777" w:rsidR="008A0F64" w:rsidRPr="008A0F64" w:rsidRDefault="008A0F64" w:rsidP="00BA698C">
      <w:pPr>
        <w:widowControl w:val="0"/>
        <w:autoSpaceDE w:val="0"/>
        <w:autoSpaceDN w:val="0"/>
        <w:adjustRightInd w:val="0"/>
        <w:spacing w:after="0" w:line="240" w:lineRule="auto"/>
        <w:ind w:left="6663"/>
        <w:jc w:val="right"/>
        <w:rPr>
          <w:rFonts w:ascii="Arial" w:hAnsi="Arial" w:cs="Arial"/>
          <w:sz w:val="24"/>
          <w:szCs w:val="24"/>
        </w:rPr>
      </w:pPr>
      <w:r w:rsidRPr="008A0F64">
        <w:rPr>
          <w:rFonts w:ascii="Arial" w:hAnsi="Arial" w:cs="Arial"/>
          <w:sz w:val="24"/>
          <w:szCs w:val="24"/>
        </w:rPr>
        <w:t>Боготольского района</w:t>
      </w:r>
    </w:p>
    <w:p w14:paraId="3131B002" w14:textId="63BF27E7" w:rsidR="008A0F64" w:rsidRPr="008A0F64" w:rsidRDefault="008A0F64" w:rsidP="00BA698C">
      <w:pPr>
        <w:widowControl w:val="0"/>
        <w:autoSpaceDE w:val="0"/>
        <w:autoSpaceDN w:val="0"/>
        <w:adjustRightInd w:val="0"/>
        <w:spacing w:after="0" w:line="240" w:lineRule="auto"/>
        <w:ind w:left="6663"/>
        <w:jc w:val="right"/>
        <w:rPr>
          <w:rFonts w:ascii="Arial" w:hAnsi="Arial" w:cs="Arial"/>
          <w:sz w:val="24"/>
          <w:szCs w:val="24"/>
        </w:rPr>
      </w:pPr>
      <w:r w:rsidRPr="008A0F64">
        <w:rPr>
          <w:rFonts w:ascii="Arial" w:hAnsi="Arial" w:cs="Arial"/>
          <w:sz w:val="24"/>
          <w:szCs w:val="24"/>
        </w:rPr>
        <w:t xml:space="preserve">от </w:t>
      </w:r>
      <w:r w:rsidR="003F498C">
        <w:rPr>
          <w:rFonts w:ascii="Arial" w:hAnsi="Arial" w:cs="Arial"/>
          <w:sz w:val="24"/>
          <w:szCs w:val="24"/>
        </w:rPr>
        <w:t>08</w:t>
      </w:r>
      <w:r w:rsidRPr="008A0F64">
        <w:rPr>
          <w:rFonts w:ascii="Arial" w:hAnsi="Arial" w:cs="Arial"/>
          <w:sz w:val="24"/>
          <w:szCs w:val="24"/>
        </w:rPr>
        <w:t>.</w:t>
      </w:r>
      <w:r w:rsidR="003F498C">
        <w:rPr>
          <w:rFonts w:ascii="Arial" w:hAnsi="Arial" w:cs="Arial"/>
          <w:sz w:val="24"/>
          <w:szCs w:val="24"/>
        </w:rPr>
        <w:t>11</w:t>
      </w:r>
      <w:r w:rsidRPr="008A0F64">
        <w:rPr>
          <w:rFonts w:ascii="Arial" w:hAnsi="Arial" w:cs="Arial"/>
          <w:sz w:val="24"/>
          <w:szCs w:val="24"/>
        </w:rPr>
        <w:t>.2024 №</w:t>
      </w:r>
      <w:r w:rsidRPr="008A0F64">
        <w:rPr>
          <w:rFonts w:ascii="Arial" w:hAnsi="Arial" w:cs="Arial"/>
          <w:color w:val="000000"/>
          <w:sz w:val="24"/>
          <w:szCs w:val="24"/>
        </w:rPr>
        <w:t xml:space="preserve"> 63</w:t>
      </w:r>
      <w:r w:rsidR="003F498C">
        <w:rPr>
          <w:rFonts w:ascii="Arial" w:hAnsi="Arial" w:cs="Arial"/>
          <w:color w:val="000000"/>
          <w:sz w:val="24"/>
          <w:szCs w:val="24"/>
        </w:rPr>
        <w:t>1</w:t>
      </w:r>
      <w:r w:rsidRPr="008A0F64">
        <w:rPr>
          <w:rFonts w:ascii="Arial" w:hAnsi="Arial" w:cs="Arial"/>
          <w:sz w:val="24"/>
          <w:szCs w:val="24"/>
        </w:rPr>
        <w:t>-п</w:t>
      </w:r>
    </w:p>
    <w:p w14:paraId="5A3A12D1" w14:textId="77777777" w:rsidR="008A0F64" w:rsidRPr="003312CF" w:rsidRDefault="008A0F64" w:rsidP="008A0F64">
      <w:pPr>
        <w:spacing w:after="230"/>
        <w:contextualSpacing/>
        <w:jc w:val="both"/>
        <w:rPr>
          <w:rFonts w:ascii="Arial" w:hAnsi="Arial" w:cs="Arial"/>
          <w:color w:val="000000"/>
        </w:rPr>
      </w:pPr>
    </w:p>
    <w:p w14:paraId="00F0D0D1" w14:textId="77777777" w:rsidR="008A0F64" w:rsidRPr="008A0F64" w:rsidRDefault="008A0F64" w:rsidP="008A0F64">
      <w:pPr>
        <w:spacing w:after="230"/>
        <w:contextualSpacing/>
        <w:jc w:val="center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ПОЛОЖЕНИЕ</w:t>
      </w:r>
    </w:p>
    <w:p w14:paraId="3187A331" w14:textId="2448F4DE" w:rsidR="008A0F64" w:rsidRPr="008A0F64" w:rsidRDefault="008A0F64" w:rsidP="008A0F64">
      <w:pPr>
        <w:spacing w:after="230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bookmarkStart w:id="0" w:name="_GoBack"/>
      <w:bookmarkEnd w:id="0"/>
      <w:r w:rsidRPr="008A0F64">
        <w:rPr>
          <w:rFonts w:ascii="Arial" w:hAnsi="Arial" w:cs="Arial"/>
          <w:color w:val="000000"/>
          <w:sz w:val="24"/>
          <w:szCs w:val="24"/>
        </w:rPr>
        <w:t>о Совете по патриотическому воспитанию при Главе Боготольского района</w:t>
      </w:r>
    </w:p>
    <w:p w14:paraId="3B8C4A4C" w14:textId="77777777" w:rsidR="008A0F64" w:rsidRPr="008A0F64" w:rsidRDefault="008A0F64" w:rsidP="008A0F64">
      <w:pPr>
        <w:spacing w:after="230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100B0D22" w14:textId="77777777" w:rsidR="008A0F64" w:rsidRPr="008A0F64" w:rsidRDefault="008A0F64" w:rsidP="008A0F64">
      <w:pPr>
        <w:spacing w:after="230"/>
        <w:contextualSpacing/>
        <w:jc w:val="center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1. ОБЩИЕ ПОЛОЖЕНИЯ</w:t>
      </w:r>
    </w:p>
    <w:p w14:paraId="1303801C" w14:textId="77777777" w:rsidR="008A0F64" w:rsidRPr="008A0F64" w:rsidRDefault="008A0F64" w:rsidP="008A0F64">
      <w:pPr>
        <w:spacing w:after="230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085672D7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1.1. Совет по патриотическому воспитанию при Главе Боготольского района (далее - Совет) является постоянно действующим совещательным органом, созданным для обеспечения взаимодействия органов местного самоуправления муниципального образования Боготольский муниципальный район, учреждений социальной сферы, некоммерческих и иных организаций в сфере патриотического воспитания в Боготольском районе.</w:t>
      </w:r>
    </w:p>
    <w:p w14:paraId="77804C36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lastRenderedPageBreak/>
        <w:t>1.2. Совет в своей деятельности руководствуется Конституцией Российской Федерации, действующим законодательством Российской Федерации и края, а также настоящим Положением.</w:t>
      </w:r>
    </w:p>
    <w:p w14:paraId="0FF8B6F8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1.3. Состав Совета утверждается постановлением администрации Боготольского района Красноярского края.</w:t>
      </w:r>
    </w:p>
    <w:p w14:paraId="53900B9A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581A0609" w14:textId="77777777" w:rsidR="008A0F64" w:rsidRPr="008A0F64" w:rsidRDefault="008A0F64" w:rsidP="008A0F64">
      <w:pPr>
        <w:spacing w:after="230"/>
        <w:contextualSpacing/>
        <w:jc w:val="center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2. ЗАДАЧИ СОВЕТА</w:t>
      </w:r>
    </w:p>
    <w:p w14:paraId="7966611B" w14:textId="77777777" w:rsidR="008A0F64" w:rsidRPr="008A0F64" w:rsidRDefault="008A0F64" w:rsidP="008A0F64">
      <w:pPr>
        <w:spacing w:after="230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67A840D7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2.1. Обеспечение взаимодействия органов местного самоуправления, учреждений социальной сферы, некоммерческих и иных организаций в сфере патриотического воспитания на территории Боготольского района.</w:t>
      </w:r>
    </w:p>
    <w:p w14:paraId="3CCC7802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2.2. Рассмотрение вопросов, связанных с развитием системы патриотического воспитания граждан в Боготольском районе.</w:t>
      </w:r>
    </w:p>
    <w:p w14:paraId="0B24C0E4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2.3. Подготовка предложений Главе Боготольского района по вопросам осуществления государственной политики в сфере патриотического воспитания на территории района.</w:t>
      </w:r>
    </w:p>
    <w:p w14:paraId="1C08AE57" w14:textId="77777777" w:rsidR="008A0F64" w:rsidRPr="008A0F64" w:rsidRDefault="008A0F64" w:rsidP="008A0F64">
      <w:pPr>
        <w:spacing w:after="230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14150C56" w14:textId="77777777" w:rsidR="008A0F64" w:rsidRPr="008A0F64" w:rsidRDefault="008A0F64" w:rsidP="008A0F64">
      <w:pPr>
        <w:spacing w:after="230"/>
        <w:contextualSpacing/>
        <w:jc w:val="center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3. ОСНОВНЫЕ НАПРАВЛЕНИЯ ДЕЯТЕЛЬНОСТИ СОВЕТА</w:t>
      </w:r>
    </w:p>
    <w:p w14:paraId="0686F2B9" w14:textId="77777777" w:rsidR="008A0F64" w:rsidRPr="008A0F64" w:rsidRDefault="008A0F64" w:rsidP="008A0F64">
      <w:pPr>
        <w:spacing w:after="230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021A4E85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3.1. Основными направлениями деятельности Совета являются:</w:t>
      </w:r>
    </w:p>
    <w:p w14:paraId="4642F758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3.1) обеспечение взаимодействия структурных подразделений администрации Боготольского района, муниципальных и иных учреждений и организаций Боготольского района, общественных объединений в сфере патриотического воспитания молодёжи;</w:t>
      </w:r>
    </w:p>
    <w:p w14:paraId="1217B933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3.2) подготовка рекомендаций органам местного самоуправления Боготольского района, организациям и учреждениям по вопросам патриотического воспитания населения Боготольского района и оказание содействия в эффективной реализации принятых решений;</w:t>
      </w:r>
    </w:p>
    <w:p w14:paraId="332895EC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3.3) внесение предложений по разработке проектов постановлений и распоряжений Администрации Боготольского района Красноярского края по вопросам патриотического воспитания граждан;</w:t>
      </w:r>
    </w:p>
    <w:p w14:paraId="370C41A5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 xml:space="preserve">3.4) внесение предложений по вопросам патриотического воспитания молодежи в муниципальную программу «Молодёжь Боготольского района», осуществление контроля за ее исполнением; </w:t>
      </w:r>
    </w:p>
    <w:p w14:paraId="6C3F38A5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3.5) осуществление мер по привлечению общественных объединений и организаций к решению задач патриотического воспитания граждан;</w:t>
      </w:r>
    </w:p>
    <w:p w14:paraId="506D0CC0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3.6) анализ, оценка и прогнозирование состояния патриотического воспитании в Боготольском районе;</w:t>
      </w:r>
    </w:p>
    <w:p w14:paraId="028EF081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 xml:space="preserve">3.7) содействие внедрению инновационных методов и форм патриотической работы в районе; </w:t>
      </w:r>
    </w:p>
    <w:p w14:paraId="40AD34AB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3.8) разработка и предложение собственных проектов и мероприятий патриотической направленности.</w:t>
      </w:r>
    </w:p>
    <w:p w14:paraId="4FCA599E" w14:textId="77777777" w:rsidR="008A0F64" w:rsidRPr="008A0F64" w:rsidRDefault="008A0F64" w:rsidP="008A0F64">
      <w:pPr>
        <w:spacing w:after="230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20DCD68C" w14:textId="77777777" w:rsidR="008A0F64" w:rsidRPr="008A0F64" w:rsidRDefault="008A0F64" w:rsidP="008A0F64">
      <w:pPr>
        <w:spacing w:after="230"/>
        <w:contextualSpacing/>
        <w:jc w:val="center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4. ПРАВА СОВЕТА</w:t>
      </w:r>
    </w:p>
    <w:p w14:paraId="531F6BA9" w14:textId="77777777" w:rsidR="008A0F64" w:rsidRPr="008A0F64" w:rsidRDefault="008A0F64" w:rsidP="008A0F64">
      <w:pPr>
        <w:spacing w:after="230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77721213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lastRenderedPageBreak/>
        <w:t>4.1. Запрашивать необходимые материалы и информацию от органов местного самоуправления муниципальных образований края, учреждений и организаций социальной сферы, некоммерческих и иных организаций по вопросам, отнесенным к компетенции Совета.</w:t>
      </w:r>
    </w:p>
    <w:p w14:paraId="6E2C6161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4.2. Создавать рабочие группы для изучения отдельных вопросов в сфере патриотического воспитания.</w:t>
      </w:r>
    </w:p>
    <w:p w14:paraId="37A0B775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4.3. Приглашать для участия в работе Совета представителей   органов местного самоуправления, учреждений и организаций социальной сферы, некоммерческих и иных организаций в сфере патриотического воспитания по вопросам, отнесенным к компетенции Совета.</w:t>
      </w:r>
    </w:p>
    <w:p w14:paraId="2BAAC8AA" w14:textId="77777777" w:rsidR="008A0F64" w:rsidRPr="008A0F64" w:rsidRDefault="008A0F64" w:rsidP="008A0F64">
      <w:pPr>
        <w:spacing w:after="230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51E0EE55" w14:textId="77777777" w:rsidR="008A0F64" w:rsidRPr="008A0F64" w:rsidRDefault="008A0F64" w:rsidP="008A0F64">
      <w:pPr>
        <w:spacing w:after="230"/>
        <w:contextualSpacing/>
        <w:jc w:val="center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 СОСТАВ И ПОРЯДОК ДЕЯТЕЛЬНОСТИ СОВЕТА</w:t>
      </w:r>
    </w:p>
    <w:p w14:paraId="3D242525" w14:textId="77777777" w:rsidR="008A0F64" w:rsidRPr="008A0F64" w:rsidRDefault="008A0F64" w:rsidP="008A0F64">
      <w:pPr>
        <w:spacing w:after="230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2EB1D65B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5.1. Совет состоит из председателя Совета, заместителя председателя Совета, секретаря Совета и членов Совета.</w:t>
      </w:r>
    </w:p>
    <w:p w14:paraId="777939B2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5.2. Совет осуществляет свою деятельность в соответствии с регламентом, утверждаемым председателем Совета. Заседания Совета проводятся по мере необходимости, но не реже двух раз в год.</w:t>
      </w:r>
    </w:p>
    <w:p w14:paraId="00A75D4D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5.3. Председатель Совета:</w:t>
      </w:r>
    </w:p>
    <w:p w14:paraId="2FB2FB5C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руководит работой Совета;</w:t>
      </w:r>
    </w:p>
    <w:p w14:paraId="0061CE98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организует и планирует деятельность Совета;</w:t>
      </w:r>
    </w:p>
    <w:p w14:paraId="433F57DA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утверждает повестки заседаний Совета;</w:t>
      </w:r>
    </w:p>
    <w:p w14:paraId="701A11FC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ведет заседания Совета.</w:t>
      </w:r>
    </w:p>
    <w:p w14:paraId="3330E18A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5.4. Заместитель председателя Совета осуществляет руководство деятельностью Совета в период отсутствия председателя Совета (далее - председательствующий).</w:t>
      </w:r>
    </w:p>
    <w:p w14:paraId="754941AC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5.5. Секретарь Совета:</w:t>
      </w:r>
    </w:p>
    <w:p w14:paraId="16695BD2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готовит проекты повесток заседаний Совета;</w:t>
      </w:r>
    </w:p>
    <w:p w14:paraId="62F45656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осуществляет организационное обеспечение деятельности Совета;</w:t>
      </w:r>
    </w:p>
    <w:p w14:paraId="52A11348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оформляет протоколы заседания Совета.</w:t>
      </w:r>
    </w:p>
    <w:p w14:paraId="086D9C88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5.6. Члены Совета:</w:t>
      </w:r>
    </w:p>
    <w:p w14:paraId="701ACC0B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организуют подготовку вопросов, выносимых на рассмотрение Совета;</w:t>
      </w:r>
    </w:p>
    <w:p w14:paraId="4F12BC81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организуют выполнение решений Совета.</w:t>
      </w:r>
    </w:p>
    <w:p w14:paraId="1CD67A1B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5.7. Члены Совета имеют право:</w:t>
      </w:r>
    </w:p>
    <w:p w14:paraId="6B171E18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выступать на заседаниях Совета, вносить предложения по вопросам, относящимся к компетенции Совета;</w:t>
      </w:r>
    </w:p>
    <w:p w14:paraId="70EA7913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голосовать на заседаниях Совета;</w:t>
      </w:r>
    </w:p>
    <w:p w14:paraId="6E33BF91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знакомиться с материалами, рассматриваемыми на заседаниях Совета;</w:t>
      </w:r>
    </w:p>
    <w:p w14:paraId="52490CA5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излагать в письменном виде особое мнение, которое подлежит обязательному приобщению к протоколу заседания Совета, в случае несогласия с решением Совета.</w:t>
      </w:r>
    </w:p>
    <w:p w14:paraId="5776F03B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5.8. Заседание Совета считается правомочным, если на нем присутствует более половины членов Совета.</w:t>
      </w:r>
    </w:p>
    <w:p w14:paraId="08EADC8E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5.9. Решения Совета принимаются путем открытого голосования простым большинством голосов от числа присутствующих на заседании членов Совета.</w:t>
      </w:r>
    </w:p>
    <w:p w14:paraId="351BF440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lastRenderedPageBreak/>
        <w:t>При равенстве голосов решающим является голос председательствующего на заседании Совета.</w:t>
      </w:r>
    </w:p>
    <w:p w14:paraId="0C760BBA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5.10. Решения Совета оформляются протоколом заседания Совета, который подписывается председательствующим на заседании Совета и секретарем Совета.</w:t>
      </w:r>
    </w:p>
    <w:p w14:paraId="27AC9532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5.11. Решения Совета носят рекомендательный характер.</w:t>
      </w:r>
    </w:p>
    <w:p w14:paraId="22E4629A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5.12. Организационное обеспечение деятельности Совета осуществляется администрацией Боготольского района.</w:t>
      </w:r>
    </w:p>
    <w:p w14:paraId="2EA773B4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5.13. Материально-техническое обеспечение деятельности Совета осуществляется администрацией Боготольского района.</w:t>
      </w:r>
    </w:p>
    <w:sectPr w:rsidR="008A0F64" w:rsidRPr="008A0F64" w:rsidSect="00CB357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509"/>
    <w:rsid w:val="00010391"/>
    <w:rsid w:val="00052E96"/>
    <w:rsid w:val="00056167"/>
    <w:rsid w:val="000B13A8"/>
    <w:rsid w:val="000B5EE6"/>
    <w:rsid w:val="001675C9"/>
    <w:rsid w:val="001D5000"/>
    <w:rsid w:val="002236D1"/>
    <w:rsid w:val="00231453"/>
    <w:rsid w:val="00235881"/>
    <w:rsid w:val="002758F2"/>
    <w:rsid w:val="00295394"/>
    <w:rsid w:val="00295BB2"/>
    <w:rsid w:val="002A3956"/>
    <w:rsid w:val="002A5C97"/>
    <w:rsid w:val="002C07E5"/>
    <w:rsid w:val="00372816"/>
    <w:rsid w:val="0037436B"/>
    <w:rsid w:val="003B2171"/>
    <w:rsid w:val="003C31B0"/>
    <w:rsid w:val="003C68EB"/>
    <w:rsid w:val="003F498C"/>
    <w:rsid w:val="00404FF0"/>
    <w:rsid w:val="00411EE9"/>
    <w:rsid w:val="00455D24"/>
    <w:rsid w:val="00475A31"/>
    <w:rsid w:val="00482368"/>
    <w:rsid w:val="004D2BEA"/>
    <w:rsid w:val="004D65BA"/>
    <w:rsid w:val="004E14C6"/>
    <w:rsid w:val="004E75BE"/>
    <w:rsid w:val="004F232B"/>
    <w:rsid w:val="004F3E94"/>
    <w:rsid w:val="0051026A"/>
    <w:rsid w:val="00520598"/>
    <w:rsid w:val="00541DA5"/>
    <w:rsid w:val="005569D3"/>
    <w:rsid w:val="00570A13"/>
    <w:rsid w:val="00575993"/>
    <w:rsid w:val="005C351F"/>
    <w:rsid w:val="005C7CB5"/>
    <w:rsid w:val="005D3BEE"/>
    <w:rsid w:val="00605C49"/>
    <w:rsid w:val="006350B5"/>
    <w:rsid w:val="006362BF"/>
    <w:rsid w:val="006371FB"/>
    <w:rsid w:val="00661327"/>
    <w:rsid w:val="006816FB"/>
    <w:rsid w:val="006875C9"/>
    <w:rsid w:val="0069455B"/>
    <w:rsid w:val="006D616E"/>
    <w:rsid w:val="006E13B7"/>
    <w:rsid w:val="00786FA2"/>
    <w:rsid w:val="0079516C"/>
    <w:rsid w:val="007C136A"/>
    <w:rsid w:val="007E1994"/>
    <w:rsid w:val="00822642"/>
    <w:rsid w:val="008310B9"/>
    <w:rsid w:val="00884EAC"/>
    <w:rsid w:val="008A0F64"/>
    <w:rsid w:val="008C043F"/>
    <w:rsid w:val="008D6563"/>
    <w:rsid w:val="008E1DC7"/>
    <w:rsid w:val="00971C88"/>
    <w:rsid w:val="0099255D"/>
    <w:rsid w:val="00993412"/>
    <w:rsid w:val="00A069FC"/>
    <w:rsid w:val="00A462EC"/>
    <w:rsid w:val="00A52EDA"/>
    <w:rsid w:val="00A66606"/>
    <w:rsid w:val="00A67A62"/>
    <w:rsid w:val="00AE4F70"/>
    <w:rsid w:val="00B454D4"/>
    <w:rsid w:val="00B545B8"/>
    <w:rsid w:val="00B82437"/>
    <w:rsid w:val="00B944F8"/>
    <w:rsid w:val="00BA19F0"/>
    <w:rsid w:val="00BA698C"/>
    <w:rsid w:val="00BC638F"/>
    <w:rsid w:val="00BD542A"/>
    <w:rsid w:val="00BE15CE"/>
    <w:rsid w:val="00C36134"/>
    <w:rsid w:val="00C74A90"/>
    <w:rsid w:val="00CB3577"/>
    <w:rsid w:val="00CD08B0"/>
    <w:rsid w:val="00CF3F81"/>
    <w:rsid w:val="00CF7A73"/>
    <w:rsid w:val="00DD020B"/>
    <w:rsid w:val="00DD7C25"/>
    <w:rsid w:val="00DF02C5"/>
    <w:rsid w:val="00DF1337"/>
    <w:rsid w:val="00E031B5"/>
    <w:rsid w:val="00E53B13"/>
    <w:rsid w:val="00F22509"/>
    <w:rsid w:val="00F56D0B"/>
    <w:rsid w:val="00F57127"/>
    <w:rsid w:val="00FA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003B8"/>
  <w15:docId w15:val="{189CEF84-FD22-4A23-8667-8786E8AB9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59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2509"/>
    <w:rPr>
      <w:strike w:val="0"/>
      <w:dstrike w:val="0"/>
      <w:color w:val="0D6EFD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F22509"/>
    <w:pPr>
      <w:spacing w:after="23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22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2509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B82437"/>
    <w:pPr>
      <w:spacing w:after="0" w:line="240" w:lineRule="auto"/>
      <w:ind w:firstLine="53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Заголовок Знак"/>
    <w:basedOn w:val="a0"/>
    <w:link w:val="a7"/>
    <w:rsid w:val="00B82437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BA19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BA19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pt-a-000029">
    <w:name w:val="pt-a-000029"/>
    <w:basedOn w:val="a"/>
    <w:rsid w:val="00052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a-000023">
    <w:name w:val="pt-a-000023"/>
    <w:basedOn w:val="a"/>
    <w:rsid w:val="00052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t-a0-000024">
    <w:name w:val="pt-a0-000024"/>
    <w:basedOn w:val="a0"/>
    <w:rsid w:val="00052E96"/>
  </w:style>
  <w:style w:type="character" w:customStyle="1" w:styleId="pt-a0-000031">
    <w:name w:val="pt-a0-000031"/>
    <w:basedOn w:val="a0"/>
    <w:rsid w:val="00052E96"/>
  </w:style>
  <w:style w:type="character" w:customStyle="1" w:styleId="pt-a0-000032">
    <w:name w:val="pt-a0-000032"/>
    <w:basedOn w:val="a0"/>
    <w:rsid w:val="00052E96"/>
  </w:style>
  <w:style w:type="paragraph" w:styleId="a9">
    <w:name w:val="No Spacing"/>
    <w:uiPriority w:val="1"/>
    <w:qFormat/>
    <w:rsid w:val="004E75BE"/>
    <w:pPr>
      <w:spacing w:after="0" w:line="240" w:lineRule="auto"/>
    </w:pPr>
  </w:style>
  <w:style w:type="table" w:styleId="aa">
    <w:name w:val="Table Grid"/>
    <w:basedOn w:val="a1"/>
    <w:uiPriority w:val="59"/>
    <w:rsid w:val="0099255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6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61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4849">
                      <w:marLeft w:val="0"/>
                      <w:marRight w:val="0"/>
                      <w:marTop w:val="0"/>
                      <w:marBottom w:val="30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20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780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2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088670">
                  <w:marLeft w:val="768"/>
                  <w:marRight w:val="7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8" w:space="23" w:color="FFFFFF"/>
                    <w:right w:val="none" w:sz="0" w:space="0" w:color="auto"/>
                  </w:divBdr>
                  <w:divsChild>
                    <w:div w:id="99125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99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04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17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51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15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8868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21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48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8" w:space="0" w:color="555555"/>
                    <w:right w:val="none" w:sz="0" w:space="0" w:color="auto"/>
                  </w:divBdr>
                  <w:divsChild>
                    <w:div w:id="12566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0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1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738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9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1508</Words>
  <Characters>8600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2022-11-10T03:01:00Z</cp:lastPrinted>
  <dcterms:created xsi:type="dcterms:W3CDTF">2024-02-21T08:32:00Z</dcterms:created>
  <dcterms:modified xsi:type="dcterms:W3CDTF">2024-11-15T05:11:00Z</dcterms:modified>
</cp:coreProperties>
</file>